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2281B"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3CC9628F"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14D6DE1F"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0EA81A9D" w14:textId="77777777" w:rsidTr="00275D88">
        <w:trPr>
          <w:trHeight w:val="488"/>
        </w:trPr>
        <w:tc>
          <w:tcPr>
            <w:tcW w:w="2766" w:type="dxa"/>
            <w:shd w:val="clear" w:color="auto" w:fill="F2F2F2"/>
            <w:vAlign w:val="center"/>
          </w:tcPr>
          <w:p w14:paraId="1213FA65"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2379B1D6" w14:textId="77777777" w:rsidR="00814B73" w:rsidRPr="0097618D" w:rsidRDefault="001D796B" w:rsidP="009C3728">
            <w:pPr>
              <w:tabs>
                <w:tab w:val="left" w:pos="6093"/>
              </w:tabs>
              <w:spacing w:before="120" w:after="60"/>
              <w:rPr>
                <w:rFonts w:ascii="Calibri" w:hAnsi="Calibri"/>
                <w:sz w:val="22"/>
                <w:szCs w:val="22"/>
              </w:rPr>
            </w:pPr>
            <w:r>
              <w:rPr>
                <w:rFonts w:ascii="Calibri" w:hAnsi="Calibri"/>
                <w:sz w:val="22"/>
                <w:szCs w:val="22"/>
              </w:rPr>
              <w:t>Research Projects Officer – Tropical Cotton/Grains Cropping Systems</w:t>
            </w:r>
          </w:p>
        </w:tc>
      </w:tr>
      <w:tr w:rsidR="00814B73" w:rsidRPr="0097618D" w14:paraId="033C6D68" w14:textId="77777777" w:rsidTr="00275D88">
        <w:trPr>
          <w:trHeight w:val="423"/>
        </w:trPr>
        <w:tc>
          <w:tcPr>
            <w:tcW w:w="2766" w:type="dxa"/>
            <w:shd w:val="clear" w:color="auto" w:fill="F2F2F2"/>
            <w:vAlign w:val="center"/>
          </w:tcPr>
          <w:p w14:paraId="6211B188"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5BD48698" w14:textId="77777777" w:rsidR="00814B73" w:rsidRPr="0097618D" w:rsidRDefault="001D796B" w:rsidP="00C40A38">
            <w:pPr>
              <w:rPr>
                <w:rFonts w:ascii="Calibri" w:hAnsi="Calibri"/>
                <w:sz w:val="22"/>
                <w:szCs w:val="22"/>
              </w:rPr>
            </w:pPr>
            <w:r w:rsidRPr="001D796B">
              <w:rPr>
                <w:rFonts w:ascii="Calibri" w:hAnsi="Calibri"/>
                <w:sz w:val="22"/>
                <w:szCs w:val="22"/>
              </w:rPr>
              <w:t>59068</w:t>
            </w:r>
          </w:p>
        </w:tc>
      </w:tr>
      <w:tr w:rsidR="00814B73" w:rsidRPr="0097618D" w14:paraId="19367805" w14:textId="77777777" w:rsidTr="00275D88">
        <w:trPr>
          <w:trHeight w:val="429"/>
        </w:trPr>
        <w:tc>
          <w:tcPr>
            <w:tcW w:w="2766" w:type="dxa"/>
            <w:shd w:val="clear" w:color="auto" w:fill="F2F2F2"/>
            <w:vAlign w:val="center"/>
          </w:tcPr>
          <w:p w14:paraId="403DEFBF"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3233860"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480CD21" w14:textId="77777777" w:rsidTr="00275D88">
        <w:trPr>
          <w:trHeight w:val="970"/>
        </w:trPr>
        <w:tc>
          <w:tcPr>
            <w:tcW w:w="2766" w:type="dxa"/>
            <w:shd w:val="clear" w:color="auto" w:fill="F2F2F2"/>
            <w:vAlign w:val="center"/>
          </w:tcPr>
          <w:p w14:paraId="59A713AF"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9AAFF6E"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DD0A02">
              <w:rPr>
                <w:rFonts w:ascii="Calibri" w:hAnsi="Calibri"/>
                <w:sz w:val="22"/>
                <w:szCs w:val="22"/>
              </w:rPr>
            </w:r>
            <w:r w:rsidR="00DD0A02">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30161D84" w14:textId="77777777" w:rsidR="00814B73" w:rsidRPr="0097618D" w:rsidRDefault="0003724F"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DD0A02">
              <w:rPr>
                <w:rFonts w:ascii="Calibri" w:hAnsi="Calibri"/>
                <w:sz w:val="22"/>
                <w:szCs w:val="22"/>
              </w:rPr>
            </w:r>
            <w:r w:rsidR="00DD0A02">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5B7722D9"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DD0A02">
              <w:rPr>
                <w:rFonts w:ascii="Calibri" w:hAnsi="Calibri"/>
                <w:sz w:val="22"/>
                <w:szCs w:val="22"/>
              </w:rPr>
            </w:r>
            <w:r w:rsidR="00DD0A02">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471CBE51" w14:textId="77777777" w:rsidTr="00275D88">
        <w:trPr>
          <w:trHeight w:val="421"/>
        </w:trPr>
        <w:tc>
          <w:tcPr>
            <w:tcW w:w="2766" w:type="dxa"/>
            <w:shd w:val="clear" w:color="auto" w:fill="F2F2F2"/>
            <w:vAlign w:val="center"/>
          </w:tcPr>
          <w:p w14:paraId="5C4A2CD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4A77413" w14:textId="77777777" w:rsidR="00814B73" w:rsidRPr="0097618D" w:rsidRDefault="002146AE" w:rsidP="003C0B40">
            <w:pPr>
              <w:pStyle w:val="ListParagraph"/>
              <w:ind w:left="0"/>
              <w:rPr>
                <w:rFonts w:ascii="Calibri" w:hAnsi="Calibri"/>
                <w:sz w:val="22"/>
                <w:szCs w:val="22"/>
              </w:rPr>
            </w:pPr>
            <w:r w:rsidRPr="0003724F">
              <w:rPr>
                <w:rFonts w:ascii="Calibri" w:hAnsi="Calibri"/>
                <w:sz w:val="22"/>
                <w:szCs w:val="22"/>
              </w:rPr>
              <w:t>0%</w:t>
            </w:r>
            <w:bookmarkStart w:id="3" w:name="_GoBack"/>
            <w:bookmarkEnd w:id="3"/>
          </w:p>
        </w:tc>
      </w:tr>
      <w:tr w:rsidR="00814B73" w:rsidRPr="0097618D" w14:paraId="74EDBB35" w14:textId="77777777" w:rsidTr="00275D88">
        <w:trPr>
          <w:trHeight w:val="413"/>
        </w:trPr>
        <w:tc>
          <w:tcPr>
            <w:tcW w:w="2766" w:type="dxa"/>
            <w:shd w:val="clear" w:color="auto" w:fill="F2F2F2"/>
            <w:vAlign w:val="center"/>
          </w:tcPr>
          <w:p w14:paraId="34BDF2DB"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61A95B2" w14:textId="77777777" w:rsidR="00814B73" w:rsidRPr="0097618D" w:rsidRDefault="0003724F" w:rsidP="003C0B40">
            <w:pPr>
              <w:pStyle w:val="ListParagraph"/>
              <w:ind w:left="0"/>
              <w:rPr>
                <w:rFonts w:ascii="Calibri" w:hAnsi="Calibri"/>
                <w:sz w:val="22"/>
                <w:szCs w:val="22"/>
              </w:rPr>
            </w:pPr>
            <w:r w:rsidRPr="0003724F">
              <w:rPr>
                <w:rFonts w:ascii="Calibri" w:hAnsi="Calibri"/>
                <w:sz w:val="22"/>
                <w:szCs w:val="22"/>
              </w:rPr>
              <w:t>10</w:t>
            </w:r>
            <w:r w:rsidR="002146AE" w:rsidRPr="0003724F">
              <w:rPr>
                <w:rFonts w:ascii="Calibri" w:hAnsi="Calibri"/>
                <w:sz w:val="22"/>
                <w:szCs w:val="22"/>
              </w:rPr>
              <w:t>0%</w:t>
            </w:r>
          </w:p>
        </w:tc>
      </w:tr>
      <w:tr w:rsidR="00814B73" w:rsidRPr="0097618D" w14:paraId="24F7621A" w14:textId="77777777" w:rsidTr="00275D88">
        <w:trPr>
          <w:trHeight w:val="420"/>
        </w:trPr>
        <w:tc>
          <w:tcPr>
            <w:tcW w:w="2766" w:type="dxa"/>
            <w:shd w:val="clear" w:color="auto" w:fill="F2F2F2"/>
            <w:vAlign w:val="center"/>
          </w:tcPr>
          <w:p w14:paraId="5F33CFAC"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1B2D738" w14:textId="77777777" w:rsidR="00814B73" w:rsidRPr="0097618D" w:rsidRDefault="0003724F"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0AE4F9A7" w14:textId="77777777" w:rsidTr="00275D88">
        <w:trPr>
          <w:trHeight w:val="411"/>
        </w:trPr>
        <w:tc>
          <w:tcPr>
            <w:tcW w:w="2766" w:type="dxa"/>
            <w:shd w:val="clear" w:color="auto" w:fill="F2F2F2"/>
            <w:vAlign w:val="center"/>
          </w:tcPr>
          <w:p w14:paraId="417B425B"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0AD7EC4" w14:textId="77777777" w:rsidR="00814B73" w:rsidRPr="0097618D" w:rsidRDefault="002146AE" w:rsidP="003C0B40">
            <w:pPr>
              <w:pStyle w:val="ListParagraph"/>
              <w:ind w:left="0"/>
              <w:rPr>
                <w:rFonts w:ascii="Calibri" w:hAnsi="Calibri"/>
                <w:sz w:val="22"/>
                <w:szCs w:val="22"/>
              </w:rPr>
            </w:pPr>
            <w:r w:rsidRPr="0003724F">
              <w:rPr>
                <w:rFonts w:ascii="Calibri" w:hAnsi="Calibri"/>
                <w:sz w:val="22"/>
                <w:szCs w:val="22"/>
              </w:rPr>
              <w:t>0</w:t>
            </w:r>
          </w:p>
        </w:tc>
      </w:tr>
      <w:tr w:rsidR="00DC271C" w:rsidRPr="0097618D" w14:paraId="40814037" w14:textId="77777777" w:rsidTr="00275D88">
        <w:trPr>
          <w:trHeight w:val="411"/>
        </w:trPr>
        <w:tc>
          <w:tcPr>
            <w:tcW w:w="2766" w:type="dxa"/>
            <w:shd w:val="clear" w:color="auto" w:fill="F2F2F2"/>
            <w:vAlign w:val="center"/>
          </w:tcPr>
          <w:p w14:paraId="0D4A23FC"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70532361" w14:textId="77777777" w:rsidR="00DC271C" w:rsidRPr="0097618D" w:rsidRDefault="0003724F" w:rsidP="003C0B40">
            <w:pPr>
              <w:pStyle w:val="ListParagraph"/>
              <w:ind w:left="0"/>
              <w:rPr>
                <w:rFonts w:ascii="Calibri" w:hAnsi="Calibri"/>
                <w:sz w:val="22"/>
                <w:szCs w:val="22"/>
                <w:highlight w:val="yellow"/>
              </w:rPr>
            </w:pPr>
            <w:r w:rsidRPr="0003724F">
              <w:rPr>
                <w:rFonts w:ascii="Calibri" w:hAnsi="Calibri"/>
                <w:sz w:val="22"/>
                <w:szCs w:val="22"/>
              </w:rPr>
              <w:t>Dr Stephen Yeates</w:t>
            </w:r>
            <w:r w:rsidRPr="0003724F">
              <w:rPr>
                <w:rFonts w:ascii="Calibri" w:hAnsi="Calibri"/>
                <w:i/>
                <w:sz w:val="22"/>
                <w:szCs w:val="22"/>
              </w:rPr>
              <w:t xml:space="preserve"> </w:t>
            </w:r>
            <w:r w:rsidRPr="0003724F">
              <w:rPr>
                <w:rFonts w:ascii="Calibri" w:hAnsi="Calibri"/>
                <w:bCs/>
                <w:sz w:val="22"/>
                <w:szCs w:val="22"/>
              </w:rPr>
              <w:t xml:space="preserve">via email: </w:t>
            </w:r>
            <w:r w:rsidRPr="0003724F">
              <w:rPr>
                <w:rFonts w:ascii="Calibri" w:hAnsi="Calibri"/>
                <w:sz w:val="22"/>
                <w:szCs w:val="22"/>
              </w:rPr>
              <w:fldChar w:fldCharType="begin">
                <w:ffData>
                  <w:name w:val=""/>
                  <w:enabled/>
                  <w:calcOnExit w:val="0"/>
                  <w:textInput>
                    <w:default w:val="Firstname.Lastname@csiro.au"/>
                  </w:textInput>
                </w:ffData>
              </w:fldChar>
            </w:r>
            <w:r w:rsidRPr="0003724F">
              <w:rPr>
                <w:rFonts w:ascii="Calibri" w:hAnsi="Calibri"/>
                <w:sz w:val="22"/>
                <w:szCs w:val="22"/>
              </w:rPr>
              <w:instrText xml:space="preserve"> FORMTEXT </w:instrText>
            </w:r>
            <w:r w:rsidRPr="0003724F">
              <w:rPr>
                <w:rFonts w:ascii="Calibri" w:hAnsi="Calibri"/>
                <w:sz w:val="22"/>
                <w:szCs w:val="22"/>
              </w:rPr>
            </w:r>
            <w:r w:rsidRPr="0003724F">
              <w:rPr>
                <w:rFonts w:ascii="Calibri" w:hAnsi="Calibri"/>
                <w:sz w:val="22"/>
                <w:szCs w:val="22"/>
              </w:rPr>
              <w:fldChar w:fldCharType="separate"/>
            </w:r>
            <w:r w:rsidRPr="0003724F">
              <w:rPr>
                <w:rFonts w:ascii="Calibri" w:hAnsi="Calibri"/>
                <w:sz w:val="22"/>
                <w:szCs w:val="22"/>
              </w:rPr>
              <w:t>Stephen.Yeates@csiro.au</w:t>
            </w:r>
            <w:r w:rsidRPr="0003724F">
              <w:rPr>
                <w:rFonts w:ascii="Calibri" w:hAnsi="Calibri"/>
                <w:sz w:val="22"/>
                <w:szCs w:val="22"/>
              </w:rPr>
              <w:fldChar w:fldCharType="end"/>
            </w:r>
            <w:r w:rsidRPr="0003724F">
              <w:rPr>
                <w:rFonts w:ascii="Calibri" w:hAnsi="Calibri"/>
                <w:sz w:val="22"/>
                <w:szCs w:val="22"/>
              </w:rPr>
              <w:t xml:space="preserve"> </w:t>
            </w:r>
            <w:r w:rsidRPr="0003724F">
              <w:rPr>
                <w:rFonts w:ascii="Calibri" w:hAnsi="Calibri"/>
                <w:bCs/>
                <w:sz w:val="22"/>
                <w:szCs w:val="22"/>
              </w:rPr>
              <w:t xml:space="preserve">or phone: </w:t>
            </w:r>
            <w:r w:rsidRPr="0003724F">
              <w:rPr>
                <w:rFonts w:ascii="Calibri" w:hAnsi="Calibri"/>
                <w:sz w:val="22"/>
                <w:szCs w:val="22"/>
              </w:rPr>
              <w:t>+61 7 4753 8588</w:t>
            </w:r>
          </w:p>
        </w:tc>
      </w:tr>
      <w:tr w:rsidR="001E1841" w:rsidRPr="0097618D" w14:paraId="1584DBD9" w14:textId="77777777" w:rsidTr="00275D88">
        <w:trPr>
          <w:trHeight w:val="411"/>
        </w:trPr>
        <w:tc>
          <w:tcPr>
            <w:tcW w:w="2766" w:type="dxa"/>
            <w:shd w:val="clear" w:color="auto" w:fill="F2F2F2"/>
            <w:vAlign w:val="center"/>
          </w:tcPr>
          <w:p w14:paraId="3989611C"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665F54EC"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7249D532"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77BE4EE7" w14:textId="77777777" w:rsidTr="00402030">
        <w:trPr>
          <w:trHeight w:val="411"/>
        </w:trPr>
        <w:tc>
          <w:tcPr>
            <w:tcW w:w="2766" w:type="dxa"/>
            <w:shd w:val="clear" w:color="auto" w:fill="F2F2F2"/>
            <w:vAlign w:val="center"/>
          </w:tcPr>
          <w:p w14:paraId="24F2D0E7"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244E2D2"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AE5F219" w14:textId="77777777" w:rsidR="00502363" w:rsidRDefault="00502363" w:rsidP="00502363">
      <w:pPr>
        <w:rPr>
          <w:rFonts w:ascii="Calibri" w:hAnsi="Calibri"/>
          <w:sz w:val="22"/>
          <w:szCs w:val="22"/>
        </w:rPr>
      </w:pPr>
    </w:p>
    <w:p w14:paraId="42857E6D" w14:textId="77777777" w:rsidR="00A36099" w:rsidRDefault="00A36099" w:rsidP="00502363">
      <w:pPr>
        <w:rPr>
          <w:rFonts w:ascii="Calibri" w:hAnsi="Calibri"/>
          <w:sz w:val="22"/>
          <w:szCs w:val="22"/>
        </w:rPr>
      </w:pPr>
    </w:p>
    <w:p w14:paraId="164FF12B"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13E3C2BC" w14:textId="77777777"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14:paraId="23B25E0C" w14:textId="3D015063" w:rsidR="009E2DBE" w:rsidRDefault="0003724F" w:rsidP="009E2DBE">
      <w:pPr>
        <w:spacing w:after="180"/>
        <w:jc w:val="both"/>
        <w:rPr>
          <w:rFonts w:ascii="Calibri" w:hAnsi="Calibri"/>
          <w:sz w:val="22"/>
          <w:szCs w:val="22"/>
        </w:rPr>
      </w:pPr>
      <w:r w:rsidRPr="003D588F">
        <w:rPr>
          <w:rFonts w:ascii="Calibri" w:hAnsi="Calibri"/>
          <w:sz w:val="22"/>
          <w:szCs w:val="22"/>
        </w:rPr>
        <w:t xml:space="preserve">The </w:t>
      </w:r>
      <w:r w:rsidR="009E2DBE">
        <w:rPr>
          <w:rFonts w:ascii="Calibri" w:hAnsi="Calibri"/>
          <w:sz w:val="22"/>
          <w:szCs w:val="22"/>
        </w:rPr>
        <w:t>Research Projects O</w:t>
      </w:r>
      <w:r w:rsidRPr="003D588F">
        <w:rPr>
          <w:rFonts w:ascii="Calibri" w:hAnsi="Calibri"/>
          <w:sz w:val="22"/>
          <w:szCs w:val="22"/>
        </w:rPr>
        <w:t>fficer will</w:t>
      </w:r>
      <w:r w:rsidR="009E2DBE">
        <w:rPr>
          <w:rFonts w:ascii="Calibri" w:hAnsi="Calibri"/>
          <w:sz w:val="22"/>
          <w:szCs w:val="22"/>
        </w:rPr>
        <w:t xml:space="preserve"> be</w:t>
      </w:r>
      <w:r w:rsidRPr="003D588F">
        <w:rPr>
          <w:rFonts w:ascii="Calibri" w:hAnsi="Calibri"/>
          <w:sz w:val="22"/>
          <w:szCs w:val="22"/>
        </w:rPr>
        <w:t xml:space="preserve"> part of a small CSIRO team in a multi-agency project led by commercial partners and supported by the CRC for Developi</w:t>
      </w:r>
      <w:r>
        <w:rPr>
          <w:rFonts w:ascii="Calibri" w:hAnsi="Calibri"/>
          <w:sz w:val="22"/>
          <w:szCs w:val="22"/>
        </w:rPr>
        <w:t>ng Northern Australia (CRC-P) and the Cotton Research and Development Corporation.</w:t>
      </w:r>
      <w:r w:rsidR="009E2DBE">
        <w:rPr>
          <w:rFonts w:ascii="Calibri" w:hAnsi="Calibri"/>
          <w:sz w:val="22"/>
          <w:szCs w:val="22"/>
        </w:rPr>
        <w:t xml:space="preserve">  </w:t>
      </w:r>
      <w:r w:rsidR="009E2DBE" w:rsidRPr="003D588F">
        <w:rPr>
          <w:rFonts w:ascii="Calibri" w:hAnsi="Calibri"/>
          <w:sz w:val="22"/>
          <w:szCs w:val="22"/>
        </w:rPr>
        <w:t xml:space="preserve">The </w:t>
      </w:r>
      <w:r w:rsidR="009E2DBE">
        <w:rPr>
          <w:rFonts w:ascii="Calibri" w:hAnsi="Calibri"/>
          <w:sz w:val="22"/>
          <w:szCs w:val="22"/>
        </w:rPr>
        <w:t>officer’s role will include</w:t>
      </w:r>
      <w:r w:rsidR="009E2DBE" w:rsidRPr="003D588F">
        <w:rPr>
          <w:rFonts w:ascii="Calibri" w:hAnsi="Calibri"/>
          <w:sz w:val="22"/>
          <w:szCs w:val="22"/>
        </w:rPr>
        <w:t xml:space="preserve"> support</w:t>
      </w:r>
      <w:r w:rsidR="009E2DBE">
        <w:rPr>
          <w:rFonts w:ascii="Calibri" w:hAnsi="Calibri"/>
          <w:sz w:val="22"/>
          <w:szCs w:val="22"/>
        </w:rPr>
        <w:t>ing the evaluation of new cotton/grain/</w:t>
      </w:r>
      <w:r w:rsidR="009E2DBE" w:rsidRPr="003D588F">
        <w:rPr>
          <w:rFonts w:ascii="Calibri" w:hAnsi="Calibri"/>
          <w:sz w:val="22"/>
          <w:szCs w:val="22"/>
        </w:rPr>
        <w:t>forage farming systems in tropical Australia</w:t>
      </w:r>
      <w:r>
        <w:rPr>
          <w:rFonts w:ascii="Calibri" w:hAnsi="Calibri"/>
          <w:sz w:val="22"/>
          <w:szCs w:val="22"/>
        </w:rPr>
        <w:t xml:space="preserve"> </w:t>
      </w:r>
      <w:r w:rsidR="009E2DBE">
        <w:rPr>
          <w:rFonts w:ascii="Calibri" w:hAnsi="Calibri"/>
          <w:sz w:val="22"/>
          <w:szCs w:val="22"/>
        </w:rPr>
        <w:t xml:space="preserve">and conducting field based research in remote locations in north-west Queensland.  As such, this role will include frequent field trips of up to one week at a time, and will be impacted by </w:t>
      </w:r>
      <w:r w:rsidR="009E2DBE" w:rsidRPr="00D60DA4">
        <w:rPr>
          <w:rFonts w:ascii="Calibri" w:hAnsi="Calibri"/>
          <w:sz w:val="22"/>
          <w:szCs w:val="22"/>
        </w:rPr>
        <w:t xml:space="preserve">the weather, the growth of the crop and </w:t>
      </w:r>
      <w:r w:rsidR="009E2DBE">
        <w:rPr>
          <w:rFonts w:ascii="Calibri" w:hAnsi="Calibri"/>
          <w:sz w:val="22"/>
          <w:szCs w:val="22"/>
        </w:rPr>
        <w:t>availability of t</w:t>
      </w:r>
      <w:r w:rsidR="009E2DBE" w:rsidRPr="00D60DA4">
        <w:rPr>
          <w:rFonts w:ascii="Calibri" w:hAnsi="Calibri"/>
          <w:sz w:val="22"/>
          <w:szCs w:val="22"/>
        </w:rPr>
        <w:t>he farmer collaborator</w:t>
      </w:r>
      <w:r w:rsidR="009E2DBE">
        <w:rPr>
          <w:rFonts w:ascii="Calibri" w:hAnsi="Calibri"/>
          <w:sz w:val="22"/>
          <w:szCs w:val="22"/>
        </w:rPr>
        <w:t>s.</w:t>
      </w:r>
      <w:r w:rsidR="009E2DBE" w:rsidRPr="00D60DA4">
        <w:rPr>
          <w:rFonts w:ascii="Calibri" w:hAnsi="Calibri"/>
          <w:sz w:val="22"/>
          <w:szCs w:val="22"/>
        </w:rPr>
        <w:t xml:space="preserve"> </w:t>
      </w:r>
    </w:p>
    <w:p w14:paraId="2C9E3775"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4CC23ED9" w14:textId="77777777" w:rsidR="008A4083" w:rsidRDefault="008A4083" w:rsidP="008A4083"/>
    <w:p w14:paraId="52F1DF46" w14:textId="77777777" w:rsidR="009E2DBE" w:rsidRPr="003D588F" w:rsidRDefault="009E2DBE" w:rsidP="009E2DB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Contribute to the design and planning of field experiments and observational work involving irrigated cotton, grain crops and forages during the tropical wet and dry seasons.</w:t>
      </w:r>
    </w:p>
    <w:p w14:paraId="240F7578" w14:textId="77777777" w:rsidR="009E2DBE" w:rsidRPr="003D588F" w:rsidRDefault="009E2DBE" w:rsidP="009E2DB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Implement the field experiments and observational work including taking measurements and performing general experiment management.</w:t>
      </w:r>
    </w:p>
    <w:p w14:paraId="001A4BCC" w14:textId="77777777" w:rsidR="009E2DBE" w:rsidRDefault="009E2DBE" w:rsidP="009E2DB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Set up and use relevant agricultural machinery and data measurement equipment at the various research sites.</w:t>
      </w:r>
    </w:p>
    <w:p w14:paraId="0BDA845D" w14:textId="77777777" w:rsidR="009E2DBE" w:rsidRDefault="009E2DBE" w:rsidP="009E2DBE">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Collate and organise collected data.</w:t>
      </w:r>
    </w:p>
    <w:p w14:paraId="5914A08D" w14:textId="77777777" w:rsidR="009E2DBE" w:rsidRDefault="009E2DBE" w:rsidP="009E2DB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10EB9D15" w14:textId="77777777" w:rsidR="009172F1" w:rsidRPr="00D14591" w:rsidRDefault="009172F1" w:rsidP="009172F1">
      <w:pPr>
        <w:pStyle w:val="ListParagraph"/>
        <w:numPr>
          <w:ilvl w:val="0"/>
          <w:numId w:val="34"/>
        </w:numPr>
        <w:spacing w:after="60"/>
        <w:ind w:left="470" w:hanging="364"/>
        <w:rPr>
          <w:rFonts w:ascii="Calibri" w:hAnsi="Calibri"/>
          <w:sz w:val="22"/>
          <w:szCs w:val="22"/>
        </w:rPr>
      </w:pPr>
      <w:r w:rsidRPr="009172F1">
        <w:rPr>
          <w:rFonts w:ascii="Calibri" w:hAnsi="Calibri"/>
          <w:sz w:val="22"/>
          <w:szCs w:val="22"/>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2A40485A" w14:textId="295747D3" w:rsidR="009172F1" w:rsidRPr="006C6B78" w:rsidRDefault="009172F1" w:rsidP="009172F1">
      <w:pPr>
        <w:pStyle w:val="ListParagraph"/>
        <w:numPr>
          <w:ilvl w:val="0"/>
          <w:numId w:val="34"/>
        </w:numPr>
        <w:spacing w:after="60"/>
        <w:ind w:left="470" w:hanging="364"/>
        <w:rPr>
          <w:rFonts w:ascii="Calibri" w:hAnsi="Calibri"/>
          <w:sz w:val="22"/>
          <w:szCs w:val="22"/>
        </w:rPr>
      </w:pPr>
      <w:r w:rsidRPr="006C6B78">
        <w:rPr>
          <w:rFonts w:ascii="Calibri" w:hAnsi="Calibri"/>
          <w:sz w:val="22"/>
          <w:szCs w:val="22"/>
        </w:rPr>
        <w:t xml:space="preserve">Provide </w:t>
      </w:r>
      <w:r w:rsidR="001E17E7">
        <w:rPr>
          <w:rFonts w:ascii="Calibri" w:hAnsi="Calibri"/>
          <w:sz w:val="22"/>
          <w:szCs w:val="22"/>
        </w:rPr>
        <w:t>coaching,</w:t>
      </w:r>
      <w:r w:rsidR="001E17E7" w:rsidRPr="007938E6">
        <w:rPr>
          <w:rFonts w:ascii="Calibri" w:hAnsi="Calibri"/>
          <w:sz w:val="22"/>
          <w:szCs w:val="22"/>
        </w:rPr>
        <w:t xml:space="preserve"> on-the-job training </w:t>
      </w:r>
      <w:r w:rsidR="001E17E7">
        <w:rPr>
          <w:rFonts w:ascii="Calibri" w:hAnsi="Calibri"/>
          <w:sz w:val="22"/>
          <w:szCs w:val="22"/>
        </w:rPr>
        <w:t xml:space="preserve">and </w:t>
      </w:r>
      <w:r w:rsidRPr="006C6B78">
        <w:rPr>
          <w:rFonts w:ascii="Calibri" w:hAnsi="Calibri"/>
          <w:sz w:val="22"/>
          <w:szCs w:val="22"/>
        </w:rPr>
        <w:t xml:space="preserve">instruction </w:t>
      </w:r>
      <w:r w:rsidR="001E17E7">
        <w:rPr>
          <w:rFonts w:ascii="Calibri" w:hAnsi="Calibri"/>
          <w:sz w:val="22"/>
          <w:szCs w:val="22"/>
        </w:rPr>
        <w:t xml:space="preserve">to colleagues, </w:t>
      </w:r>
      <w:r w:rsidRPr="006C6B78">
        <w:rPr>
          <w:rFonts w:ascii="Calibri" w:hAnsi="Calibri"/>
          <w:sz w:val="22"/>
          <w:szCs w:val="22"/>
        </w:rPr>
        <w:t>on activities pertaining to the immediate work area and responsibilities, allocate activities, direct tasks and manage resources to meet objectives, as required.</w:t>
      </w:r>
    </w:p>
    <w:p w14:paraId="7F246847" w14:textId="77777777" w:rsidR="009172F1" w:rsidRPr="0001130F" w:rsidRDefault="009172F1" w:rsidP="009172F1">
      <w:pPr>
        <w:pStyle w:val="ListParagraph"/>
        <w:numPr>
          <w:ilvl w:val="0"/>
          <w:numId w:val="34"/>
        </w:numPr>
        <w:spacing w:after="60"/>
        <w:ind w:left="470" w:hanging="364"/>
        <w:rPr>
          <w:rFonts w:ascii="Calibri" w:hAnsi="Calibri"/>
          <w:sz w:val="22"/>
          <w:szCs w:val="22"/>
        </w:rPr>
      </w:pPr>
      <w:r w:rsidRPr="007938E6">
        <w:rPr>
          <w:rFonts w:ascii="Calibri" w:hAnsi="Calibri"/>
          <w:sz w:val="22"/>
          <w:szCs w:val="22"/>
        </w:rPr>
        <w:t>Adapt and/or develop original experimental methods/equipment/software/concepts/ ideas in support of existing and further research</w:t>
      </w:r>
      <w:r>
        <w:rPr>
          <w:rFonts w:ascii="Calibri" w:hAnsi="Calibri"/>
          <w:sz w:val="22"/>
          <w:szCs w:val="22"/>
        </w:rPr>
        <w:t xml:space="preserve">, promptly addressing </w:t>
      </w:r>
      <w:r w:rsidRPr="009172F1">
        <w:rPr>
          <w:rFonts w:ascii="Calibri" w:hAnsi="Calibri"/>
          <w:sz w:val="22"/>
          <w:szCs w:val="22"/>
        </w:rPr>
        <w:t xml:space="preserve">where methods may not be defined and initiative is required in seeking new approaches to meet experimental and/or technological needs. </w:t>
      </w:r>
    </w:p>
    <w:p w14:paraId="32C165DA"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406D31FD"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38238FED"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475548D8"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2DD866D4" w14:textId="77777777" w:rsidR="008A4083" w:rsidRDefault="008A4083" w:rsidP="00524DBC"/>
    <w:p w14:paraId="61ED9D1E" w14:textId="3D56627D"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73B17A63"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AB116C8"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6C3E95E"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4DCBEF2"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3396373C"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24D1D32A"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09EA7FC" w14:textId="77777777" w:rsidR="00D97772" w:rsidRDefault="00D97772" w:rsidP="008154BF">
      <w:pPr>
        <w:spacing w:before="120" w:after="120"/>
        <w:rPr>
          <w:rFonts w:ascii="Calibri" w:hAnsi="Calibri"/>
          <w:b/>
          <w:bCs/>
          <w:i/>
          <w:iCs/>
          <w:sz w:val="22"/>
          <w:szCs w:val="22"/>
        </w:rPr>
      </w:pPr>
    </w:p>
    <w:p w14:paraId="019F2B18"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5244E234"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37A6BE5B" w14:textId="77777777" w:rsidR="00ED4ADF" w:rsidRPr="008174B8" w:rsidRDefault="00ED4ADF" w:rsidP="002146AE">
      <w:pPr>
        <w:numPr>
          <w:ilvl w:val="0"/>
          <w:numId w:val="16"/>
        </w:numPr>
        <w:tabs>
          <w:tab w:val="clear" w:pos="720"/>
          <w:tab w:val="num" w:pos="6"/>
        </w:tabs>
        <w:spacing w:after="60"/>
        <w:ind w:left="318" w:hanging="284"/>
        <w:rPr>
          <w:rFonts w:ascii="Calibri" w:hAnsi="Calibri"/>
          <w:b/>
          <w:i/>
          <w:iCs/>
          <w:sz w:val="22"/>
          <w:szCs w:val="22"/>
        </w:rPr>
      </w:pPr>
      <w:r w:rsidRPr="00486BD5">
        <w:rPr>
          <w:rFonts w:ascii="Calibri" w:hAnsi="Calibri"/>
          <w:sz w:val="22"/>
          <w:szCs w:val="22"/>
        </w:rPr>
        <w:t xml:space="preserve">Relevant </w:t>
      </w:r>
      <w:r w:rsidR="00994F4B">
        <w:rPr>
          <w:rFonts w:ascii="Calibri" w:hAnsi="Calibri"/>
          <w:sz w:val="22"/>
          <w:szCs w:val="22"/>
        </w:rPr>
        <w:t>Bachelor’s</w:t>
      </w:r>
      <w:r>
        <w:rPr>
          <w:rFonts w:ascii="Calibri" w:hAnsi="Calibri"/>
          <w:sz w:val="22"/>
          <w:szCs w:val="22"/>
        </w:rPr>
        <w:t xml:space="preserve"> degree</w:t>
      </w:r>
      <w:r w:rsidRPr="00486BD5">
        <w:rPr>
          <w:rFonts w:ascii="Calibri" w:hAnsi="Calibri"/>
          <w:sz w:val="22"/>
          <w:szCs w:val="22"/>
        </w:rPr>
        <w:t xml:space="preserve"> or equivalent experience </w:t>
      </w:r>
      <w:r>
        <w:rPr>
          <w:rFonts w:ascii="Calibri" w:hAnsi="Calibri"/>
          <w:sz w:val="22"/>
          <w:szCs w:val="22"/>
        </w:rPr>
        <w:t>in the conduct of agricultural field experiments.</w:t>
      </w:r>
    </w:p>
    <w:p w14:paraId="716D1775" w14:textId="77777777" w:rsidR="009D30D4" w:rsidRPr="00D60DA4" w:rsidRDefault="009D30D4" w:rsidP="009D30D4">
      <w:pPr>
        <w:numPr>
          <w:ilvl w:val="0"/>
          <w:numId w:val="16"/>
        </w:numPr>
        <w:tabs>
          <w:tab w:val="clear" w:pos="720"/>
          <w:tab w:val="num" w:pos="6"/>
        </w:tabs>
        <w:spacing w:after="60"/>
        <w:ind w:left="318" w:hanging="284"/>
        <w:jc w:val="both"/>
        <w:rPr>
          <w:i/>
        </w:rPr>
      </w:pPr>
      <w:r>
        <w:rPr>
          <w:rFonts w:ascii="Calibri" w:hAnsi="Calibri"/>
          <w:sz w:val="22"/>
          <w:szCs w:val="22"/>
        </w:rPr>
        <w:t>Experience in d</w:t>
      </w:r>
      <w:r w:rsidRPr="00D60DA4">
        <w:rPr>
          <w:rFonts w:ascii="Calibri" w:hAnsi="Calibri"/>
          <w:sz w:val="22"/>
          <w:szCs w:val="22"/>
        </w:rPr>
        <w:t>ata collection, collation and management of agricultural field experiments</w:t>
      </w:r>
      <w:r>
        <w:rPr>
          <w:rFonts w:ascii="Calibri" w:hAnsi="Calibri"/>
          <w:sz w:val="22"/>
          <w:szCs w:val="22"/>
        </w:rPr>
        <w:t>.</w:t>
      </w:r>
      <w:r w:rsidRPr="00D60DA4">
        <w:rPr>
          <w:rFonts w:ascii="Calibri" w:hAnsi="Calibri"/>
          <w:sz w:val="22"/>
          <w:szCs w:val="22"/>
        </w:rPr>
        <w:t xml:space="preserve"> </w:t>
      </w:r>
    </w:p>
    <w:p w14:paraId="0129C584" w14:textId="77777777" w:rsidR="009D30D4" w:rsidRPr="00D60DA4" w:rsidRDefault="009D30D4" w:rsidP="009D30D4">
      <w:pPr>
        <w:numPr>
          <w:ilvl w:val="0"/>
          <w:numId w:val="16"/>
        </w:numPr>
        <w:tabs>
          <w:tab w:val="clear" w:pos="720"/>
          <w:tab w:val="num" w:pos="6"/>
        </w:tabs>
        <w:spacing w:after="60"/>
        <w:ind w:left="318" w:hanging="284"/>
        <w:jc w:val="both"/>
        <w:rPr>
          <w:rFonts w:ascii="Calibri" w:hAnsi="Calibri"/>
          <w:sz w:val="22"/>
          <w:szCs w:val="22"/>
        </w:rPr>
      </w:pPr>
      <w:r>
        <w:rPr>
          <w:rFonts w:ascii="Calibri" w:hAnsi="Calibri"/>
          <w:sz w:val="22"/>
          <w:szCs w:val="22"/>
        </w:rPr>
        <w:t>Experience in the u</w:t>
      </w:r>
      <w:r w:rsidRPr="00D60DA4">
        <w:rPr>
          <w:rFonts w:ascii="Calibri" w:hAnsi="Calibri"/>
          <w:sz w:val="22"/>
          <w:szCs w:val="22"/>
        </w:rPr>
        <w:t>se and</w:t>
      </w:r>
      <w:r>
        <w:rPr>
          <w:rFonts w:ascii="Calibri" w:hAnsi="Calibri"/>
          <w:sz w:val="22"/>
          <w:szCs w:val="22"/>
        </w:rPr>
        <w:t xml:space="preserve"> collaboration &amp;</w:t>
      </w:r>
      <w:r w:rsidRPr="00D60DA4">
        <w:rPr>
          <w:rFonts w:ascii="Calibri" w:hAnsi="Calibri"/>
          <w:sz w:val="22"/>
          <w:szCs w:val="22"/>
        </w:rPr>
        <w:t xml:space="preserve"> maintenance of </w:t>
      </w:r>
      <w:r>
        <w:rPr>
          <w:rFonts w:ascii="Calibri" w:hAnsi="Calibri"/>
          <w:sz w:val="22"/>
          <w:szCs w:val="22"/>
        </w:rPr>
        <w:t xml:space="preserve">agricultural machinery &amp; </w:t>
      </w:r>
      <w:r w:rsidRPr="00D60DA4">
        <w:rPr>
          <w:rFonts w:ascii="Calibri" w:hAnsi="Calibri"/>
          <w:sz w:val="22"/>
          <w:szCs w:val="22"/>
        </w:rPr>
        <w:t xml:space="preserve">scientific equipment used in agricultural field experiments. </w:t>
      </w:r>
    </w:p>
    <w:p w14:paraId="3A8AFC8B" w14:textId="77777777" w:rsidR="009D30D4" w:rsidRPr="007C1FDA" w:rsidRDefault="009D30D4" w:rsidP="009D30D4">
      <w:pPr>
        <w:numPr>
          <w:ilvl w:val="0"/>
          <w:numId w:val="16"/>
        </w:numPr>
        <w:tabs>
          <w:tab w:val="clear" w:pos="720"/>
          <w:tab w:val="num" w:pos="6"/>
        </w:tabs>
        <w:spacing w:after="60"/>
        <w:ind w:left="318" w:hanging="284"/>
        <w:jc w:val="both"/>
        <w:rPr>
          <w:rFonts w:ascii="Calibri" w:hAnsi="Calibri"/>
          <w:sz w:val="22"/>
          <w:szCs w:val="22"/>
        </w:rPr>
      </w:pPr>
      <w:r w:rsidRPr="007C1FDA">
        <w:rPr>
          <w:rFonts w:ascii="Calibri" w:hAnsi="Calibri"/>
          <w:sz w:val="22"/>
          <w:szCs w:val="22"/>
        </w:rPr>
        <w:t>The ability to work effectively as part of a multi-disciplinary, regionally dispersed research team, and carry out tasks under general direction from Scientific Researchers.</w:t>
      </w:r>
    </w:p>
    <w:p w14:paraId="0107450E" w14:textId="77777777" w:rsidR="009D30D4" w:rsidRPr="00D94BFF" w:rsidRDefault="009D30D4" w:rsidP="009D30D4">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7C1FDA">
        <w:rPr>
          <w:rFonts w:ascii="Calibri" w:hAnsi="Calibri"/>
          <w:sz w:val="22"/>
          <w:szCs w:val="22"/>
        </w:rPr>
        <w:t>The ability &amp; willingness to contribute novel ideas and approaches in support of scientific investigations</w:t>
      </w:r>
      <w:r w:rsidRPr="007C1FDA">
        <w:rPr>
          <w:rStyle w:val="Emphasis"/>
          <w:rFonts w:ascii="Calibri" w:hAnsi="Calibri"/>
          <w:i w:val="0"/>
          <w:sz w:val="22"/>
          <w:szCs w:val="22"/>
        </w:rPr>
        <w:t>.</w:t>
      </w:r>
    </w:p>
    <w:p w14:paraId="13A101D0" w14:textId="77777777" w:rsidR="00BF6886" w:rsidRPr="00BF6886" w:rsidRDefault="00BF6886" w:rsidP="00BF6886">
      <w:pPr>
        <w:spacing w:after="60"/>
        <w:ind w:left="318"/>
        <w:rPr>
          <w:rStyle w:val="Emphasis"/>
          <w:rFonts w:ascii="Calibri" w:hAnsi="Calibri" w:cs="Arial"/>
          <w:b/>
          <w:i w:val="0"/>
          <w:iCs/>
          <w:sz w:val="22"/>
          <w:szCs w:val="22"/>
        </w:rPr>
      </w:pPr>
    </w:p>
    <w:p w14:paraId="22CF43FC"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046FCF9A" w14:textId="77777777" w:rsidR="00994F4B" w:rsidRPr="00994F4B" w:rsidRDefault="00994F4B" w:rsidP="008174B8">
      <w:pPr>
        <w:pStyle w:val="ListParagraph"/>
        <w:numPr>
          <w:ilvl w:val="0"/>
          <w:numId w:val="46"/>
        </w:numPr>
        <w:spacing w:after="60"/>
        <w:jc w:val="both"/>
        <w:rPr>
          <w:i/>
        </w:rPr>
      </w:pPr>
      <w:r w:rsidRPr="008174B8">
        <w:rPr>
          <w:rFonts w:ascii="Calibri" w:hAnsi="Calibri"/>
          <w:sz w:val="22"/>
          <w:szCs w:val="22"/>
        </w:rPr>
        <w:t>Experience in taking plant and soil measurements specific to cotton and grain crops.</w:t>
      </w:r>
    </w:p>
    <w:p w14:paraId="507BEB23" w14:textId="77777777" w:rsidR="00994F4B" w:rsidRPr="008174B8" w:rsidRDefault="00994F4B" w:rsidP="008174B8">
      <w:pPr>
        <w:pStyle w:val="ListParagraph"/>
        <w:numPr>
          <w:ilvl w:val="0"/>
          <w:numId w:val="46"/>
        </w:numPr>
        <w:spacing w:after="60"/>
        <w:jc w:val="both"/>
        <w:rPr>
          <w:rFonts w:ascii="Calibri" w:hAnsi="Calibri"/>
          <w:sz w:val="22"/>
          <w:szCs w:val="22"/>
        </w:rPr>
      </w:pPr>
      <w:r w:rsidRPr="008174B8">
        <w:rPr>
          <w:rFonts w:ascii="Calibri" w:hAnsi="Calibri"/>
          <w:sz w:val="22"/>
          <w:szCs w:val="22"/>
        </w:rPr>
        <w:t>Experience with pest and growth monitoring of cotton and grain crops.</w:t>
      </w:r>
    </w:p>
    <w:p w14:paraId="1A719659" w14:textId="77777777" w:rsidR="00F70394" w:rsidRDefault="00F70394" w:rsidP="00F72E35">
      <w:pPr>
        <w:spacing w:after="120"/>
        <w:ind w:left="34"/>
        <w:rPr>
          <w:rFonts w:ascii="Calibri" w:hAnsi="Calibri"/>
          <w:sz w:val="22"/>
          <w:szCs w:val="22"/>
        </w:rPr>
      </w:pPr>
    </w:p>
    <w:p w14:paraId="12A19599" w14:textId="77777777" w:rsidR="00C64F6D" w:rsidRPr="008174B8" w:rsidRDefault="00CA366E" w:rsidP="00596E51">
      <w:pPr>
        <w:pStyle w:val="Heading2"/>
        <w:rPr>
          <w:rFonts w:asciiTheme="minorHAnsi" w:hAnsiTheme="minorHAnsi" w:cstheme="minorHAnsi"/>
          <w:i w:val="0"/>
          <w:lang w:eastAsia="en-AU"/>
        </w:rPr>
      </w:pPr>
      <w:r w:rsidRPr="008174B8">
        <w:rPr>
          <w:rFonts w:asciiTheme="minorHAnsi" w:hAnsiTheme="minorHAnsi" w:cstheme="minorHAnsi"/>
          <w:i w:val="0"/>
          <w:lang w:eastAsia="en-AU"/>
        </w:rPr>
        <w:t>Special Re</w:t>
      </w:r>
      <w:r w:rsidR="00C64F6D" w:rsidRPr="008174B8">
        <w:rPr>
          <w:rFonts w:asciiTheme="minorHAnsi" w:hAnsiTheme="minorHAnsi" w:cstheme="minorHAnsi"/>
          <w:i w:val="0"/>
          <w:lang w:eastAsia="en-AU"/>
        </w:rPr>
        <w:t>quirements:</w:t>
      </w:r>
    </w:p>
    <w:p w14:paraId="5BF4CA13" w14:textId="77777777" w:rsidR="00994F4B" w:rsidRDefault="00994F4B" w:rsidP="00C64F6D">
      <w:pPr>
        <w:rPr>
          <w:rFonts w:ascii="Calibri" w:hAnsi="Calibri"/>
          <w:iCs/>
          <w:sz w:val="22"/>
          <w:szCs w:val="22"/>
          <w:highlight w:val="yellow"/>
        </w:rPr>
      </w:pPr>
    </w:p>
    <w:p w14:paraId="67E53FF3" w14:textId="53BC537B" w:rsidR="009D30D4" w:rsidRDefault="00994F4B" w:rsidP="00C64F6D">
      <w:pPr>
        <w:rPr>
          <w:rFonts w:ascii="Calibri" w:hAnsi="Calibri"/>
          <w:sz w:val="22"/>
          <w:szCs w:val="22"/>
        </w:rPr>
      </w:pPr>
      <w:r>
        <w:rPr>
          <w:rFonts w:ascii="Calibri" w:hAnsi="Calibri"/>
          <w:sz w:val="22"/>
          <w:szCs w:val="22"/>
        </w:rPr>
        <w:t>Appoin</w:t>
      </w:r>
      <w:r w:rsidR="00BE2D38">
        <w:rPr>
          <w:rFonts w:ascii="Calibri" w:hAnsi="Calibri"/>
          <w:sz w:val="22"/>
          <w:szCs w:val="22"/>
        </w:rPr>
        <w:t>tment to this role will require:</w:t>
      </w:r>
    </w:p>
    <w:p w14:paraId="3BDD7C3D" w14:textId="77777777" w:rsidR="00994F4B" w:rsidRDefault="00994F4B" w:rsidP="008174B8">
      <w:pPr>
        <w:pStyle w:val="ListParagraph"/>
        <w:numPr>
          <w:ilvl w:val="0"/>
          <w:numId w:val="47"/>
        </w:numPr>
        <w:ind w:left="360"/>
        <w:rPr>
          <w:rFonts w:ascii="Calibri" w:hAnsi="Calibri"/>
          <w:sz w:val="22"/>
          <w:szCs w:val="22"/>
        </w:rPr>
      </w:pPr>
      <w:r w:rsidRPr="008174B8">
        <w:rPr>
          <w:rFonts w:ascii="Calibri" w:hAnsi="Calibri"/>
          <w:sz w:val="22"/>
          <w:szCs w:val="22"/>
        </w:rPr>
        <w:t>A full driver’s licence.</w:t>
      </w:r>
    </w:p>
    <w:p w14:paraId="7ADB7DAE" w14:textId="4F655FA4" w:rsidR="00BE2D38" w:rsidRDefault="00BE2D38" w:rsidP="008174B8">
      <w:pPr>
        <w:pStyle w:val="ListParagraph"/>
        <w:numPr>
          <w:ilvl w:val="0"/>
          <w:numId w:val="47"/>
        </w:numPr>
        <w:ind w:left="360"/>
        <w:rPr>
          <w:rFonts w:ascii="Calibri" w:hAnsi="Calibri"/>
          <w:sz w:val="22"/>
          <w:szCs w:val="22"/>
        </w:rPr>
      </w:pPr>
      <w:r>
        <w:rPr>
          <w:rFonts w:ascii="Calibri" w:hAnsi="Calibri"/>
          <w:sz w:val="22"/>
          <w:szCs w:val="22"/>
        </w:rPr>
        <w:t>The willingness and ability to:</w:t>
      </w:r>
    </w:p>
    <w:p w14:paraId="7F12FBE1" w14:textId="3B2FA865" w:rsidR="00BE2D38" w:rsidRPr="008174B8" w:rsidRDefault="00BE2D38" w:rsidP="00BE2D38">
      <w:pPr>
        <w:pStyle w:val="ListParagraph"/>
        <w:numPr>
          <w:ilvl w:val="1"/>
          <w:numId w:val="47"/>
        </w:numPr>
        <w:rPr>
          <w:rFonts w:ascii="Calibri" w:hAnsi="Calibri"/>
          <w:sz w:val="22"/>
          <w:szCs w:val="22"/>
        </w:rPr>
      </w:pPr>
      <w:r>
        <w:rPr>
          <w:rFonts w:ascii="Calibri" w:hAnsi="Calibri"/>
          <w:sz w:val="22"/>
          <w:szCs w:val="22"/>
        </w:rPr>
        <w:t>W</w:t>
      </w:r>
      <w:r w:rsidRPr="008174B8">
        <w:rPr>
          <w:rFonts w:ascii="Calibri" w:hAnsi="Calibri"/>
          <w:sz w:val="22"/>
          <w:szCs w:val="22"/>
        </w:rPr>
        <w:t>ork in hot and humid weather conditions.</w:t>
      </w:r>
    </w:p>
    <w:p w14:paraId="1655D6C2" w14:textId="45781101" w:rsidR="00BE2D38" w:rsidRPr="008174B8" w:rsidRDefault="00BE2D38" w:rsidP="00BE2D38">
      <w:pPr>
        <w:pStyle w:val="ListParagraph"/>
        <w:numPr>
          <w:ilvl w:val="1"/>
          <w:numId w:val="47"/>
        </w:numPr>
        <w:rPr>
          <w:rFonts w:ascii="Calibri" w:hAnsi="Calibri"/>
          <w:sz w:val="22"/>
          <w:szCs w:val="22"/>
        </w:rPr>
      </w:pPr>
      <w:r>
        <w:rPr>
          <w:rFonts w:ascii="Calibri" w:hAnsi="Calibri"/>
          <w:sz w:val="22"/>
          <w:szCs w:val="22"/>
        </w:rPr>
        <w:t>T</w:t>
      </w:r>
      <w:r w:rsidRPr="008174B8">
        <w:rPr>
          <w:rFonts w:ascii="Calibri" w:hAnsi="Calibri"/>
          <w:sz w:val="22"/>
          <w:szCs w:val="22"/>
        </w:rPr>
        <w:t>ravel and participate in remote location field trips.</w:t>
      </w:r>
    </w:p>
    <w:p w14:paraId="761C993B" w14:textId="356F19EB" w:rsidR="00BE2D38" w:rsidRPr="008174B8" w:rsidRDefault="00BE2D38" w:rsidP="00BE2D38">
      <w:pPr>
        <w:pStyle w:val="ListParagraph"/>
        <w:numPr>
          <w:ilvl w:val="1"/>
          <w:numId w:val="47"/>
        </w:numPr>
        <w:rPr>
          <w:rFonts w:ascii="Calibri" w:hAnsi="Calibri"/>
          <w:sz w:val="22"/>
          <w:szCs w:val="22"/>
        </w:rPr>
      </w:pPr>
      <w:r>
        <w:rPr>
          <w:rFonts w:ascii="Calibri" w:hAnsi="Calibri"/>
          <w:sz w:val="22"/>
          <w:szCs w:val="22"/>
        </w:rPr>
        <w:t>B</w:t>
      </w:r>
      <w:r w:rsidRPr="008174B8">
        <w:rPr>
          <w:rFonts w:ascii="Calibri" w:hAnsi="Calibri"/>
          <w:sz w:val="22"/>
          <w:szCs w:val="22"/>
        </w:rPr>
        <w:t>e flexible and adaptable in an environment where the scheduling of activities are dictated by the stage of the crop and uncontrollable weather conditions.</w:t>
      </w:r>
    </w:p>
    <w:p w14:paraId="11539AC6" w14:textId="77777777" w:rsidR="00BE2D38" w:rsidRPr="00BE2D38" w:rsidRDefault="00BE2D38" w:rsidP="00BE2D38">
      <w:pPr>
        <w:ind w:left="720"/>
        <w:rPr>
          <w:rFonts w:ascii="Calibri" w:hAnsi="Calibri"/>
          <w:sz w:val="22"/>
          <w:szCs w:val="22"/>
        </w:rPr>
      </w:pPr>
    </w:p>
    <w:p w14:paraId="3AF40069" w14:textId="77777777" w:rsidR="00C64F6D" w:rsidRDefault="00C64F6D" w:rsidP="008174B8">
      <w:pPr>
        <w:rPr>
          <w:rFonts w:ascii="Calibri" w:hAnsi="Calibri"/>
          <w:sz w:val="22"/>
          <w:szCs w:val="22"/>
        </w:rPr>
      </w:pPr>
    </w:p>
    <w:p w14:paraId="3DC0843A"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1D9D74DF"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D67EE79" w14:textId="77777777"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2" w:history="1">
        <w:r w:rsidRPr="00100A87">
          <w:rPr>
            <w:rStyle w:val="Hyperlink"/>
            <w:rFonts w:ascii="Calibri" w:hAnsi="Calibri" w:cs="Arial"/>
            <w:bCs/>
            <w:sz w:val="22"/>
            <w:szCs w:val="22"/>
          </w:rPr>
          <w:t>Agriculture and Food</w:t>
        </w:r>
      </w:hyperlink>
    </w:p>
    <w:p w14:paraId="1E63ACE2" w14:textId="77777777" w:rsidR="009172F1" w:rsidRPr="003B51D7" w:rsidRDefault="009172F1" w:rsidP="009172F1">
      <w:pPr>
        <w:rPr>
          <w:rFonts w:ascii="Calibri" w:hAnsi="Calibri"/>
          <w:i/>
          <w:sz w:val="22"/>
          <w:szCs w:val="22"/>
        </w:rPr>
      </w:pPr>
    </w:p>
    <w:p w14:paraId="70EC26FA"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934E6" w14:textId="77777777" w:rsidR="007409F8" w:rsidRDefault="007409F8">
      <w:r>
        <w:separator/>
      </w:r>
    </w:p>
  </w:endnote>
  <w:endnote w:type="continuationSeparator" w:id="0">
    <w:p w14:paraId="199FC364" w14:textId="77777777" w:rsidR="007409F8" w:rsidRDefault="0074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4C25" w14:textId="77777777" w:rsidR="007409F8" w:rsidRDefault="007409F8">
      <w:r>
        <w:separator/>
      </w:r>
    </w:p>
  </w:footnote>
  <w:footnote w:type="continuationSeparator" w:id="0">
    <w:p w14:paraId="58D9689F" w14:textId="77777777" w:rsidR="007409F8" w:rsidRDefault="0074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BAC2"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8BC9E00" wp14:editId="2706654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77F7972"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0098"/>
    <w:multiLevelType w:val="hybridMultilevel"/>
    <w:tmpl w:val="00F4F430"/>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216339"/>
    <w:multiLevelType w:val="hybridMultilevel"/>
    <w:tmpl w:val="C18EF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2F591A"/>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4"/>
  </w:num>
  <w:num w:numId="3">
    <w:abstractNumId w:val="4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2"/>
  </w:num>
  <w:num w:numId="12">
    <w:abstractNumId w:val="40"/>
  </w:num>
  <w:num w:numId="13">
    <w:abstractNumId w:val="6"/>
  </w:num>
  <w:num w:numId="14">
    <w:abstractNumId w:val="9"/>
  </w:num>
  <w:num w:numId="15">
    <w:abstractNumId w:val="19"/>
  </w:num>
  <w:num w:numId="16">
    <w:abstractNumId w:val="13"/>
  </w:num>
  <w:num w:numId="17">
    <w:abstractNumId w:val="16"/>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5"/>
  </w:num>
  <w:num w:numId="24">
    <w:abstractNumId w:val="33"/>
  </w:num>
  <w:num w:numId="25">
    <w:abstractNumId w:val="7"/>
  </w:num>
  <w:num w:numId="26">
    <w:abstractNumId w:val="32"/>
  </w:num>
  <w:num w:numId="27">
    <w:abstractNumId w:val="37"/>
  </w:num>
  <w:num w:numId="28">
    <w:abstractNumId w:val="38"/>
  </w:num>
  <w:num w:numId="29">
    <w:abstractNumId w:val="20"/>
  </w:num>
  <w:num w:numId="30">
    <w:abstractNumId w:val="10"/>
  </w:num>
  <w:num w:numId="31">
    <w:abstractNumId w:val="23"/>
  </w:num>
  <w:num w:numId="32">
    <w:abstractNumId w:val="39"/>
  </w:num>
  <w:num w:numId="33">
    <w:abstractNumId w:val="17"/>
  </w:num>
  <w:num w:numId="34">
    <w:abstractNumId w:val="3"/>
  </w:num>
  <w:num w:numId="35">
    <w:abstractNumId w:val="34"/>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1"/>
  </w:num>
  <w:num w:numId="42">
    <w:abstractNumId w:val="18"/>
  </w:num>
  <w:num w:numId="43">
    <w:abstractNumId w:val="0"/>
  </w:num>
  <w:num w:numId="44">
    <w:abstractNumId w:val="24"/>
  </w:num>
  <w:num w:numId="45">
    <w:abstractNumId w:val="14"/>
  </w:num>
  <w:num w:numId="46">
    <w:abstractNumId w:val="1"/>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3724F"/>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96B"/>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10C3"/>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409F8"/>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743"/>
    <w:rsid w:val="00816F5F"/>
    <w:rsid w:val="008174B8"/>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94F4B"/>
    <w:rsid w:val="009A1510"/>
    <w:rsid w:val="009A33E8"/>
    <w:rsid w:val="009B2041"/>
    <w:rsid w:val="009B4BFE"/>
    <w:rsid w:val="009C0DDA"/>
    <w:rsid w:val="009C3728"/>
    <w:rsid w:val="009C516F"/>
    <w:rsid w:val="009C70C6"/>
    <w:rsid w:val="009D04C6"/>
    <w:rsid w:val="009D30D4"/>
    <w:rsid w:val="009D5F90"/>
    <w:rsid w:val="009D68CE"/>
    <w:rsid w:val="009E2DB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0A02"/>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27287"/>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4ADF"/>
    <w:rsid w:val="00EE34D4"/>
    <w:rsid w:val="00EF05A2"/>
    <w:rsid w:val="00EF0DF5"/>
    <w:rsid w:val="00EF199C"/>
    <w:rsid w:val="00F02034"/>
    <w:rsid w:val="00F02538"/>
    <w:rsid w:val="00F0419C"/>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CE3903"/>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ED4ADF"/>
    <w:rPr>
      <w:sz w:val="16"/>
      <w:szCs w:val="16"/>
    </w:rPr>
  </w:style>
  <w:style w:type="paragraph" w:styleId="CommentText">
    <w:name w:val="annotation text"/>
    <w:basedOn w:val="Normal"/>
    <w:link w:val="CommentTextChar"/>
    <w:uiPriority w:val="99"/>
    <w:semiHidden/>
    <w:unhideWhenUsed/>
    <w:rsid w:val="00ED4ADF"/>
  </w:style>
  <w:style w:type="character" w:customStyle="1" w:styleId="CommentTextChar">
    <w:name w:val="Comment Text Char"/>
    <w:basedOn w:val="DefaultParagraphFont"/>
    <w:link w:val="CommentText"/>
    <w:uiPriority w:val="99"/>
    <w:semiHidden/>
    <w:rsid w:val="00ED4AD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D4ADF"/>
    <w:rPr>
      <w:b/>
      <w:bCs/>
    </w:rPr>
  </w:style>
  <w:style w:type="character" w:customStyle="1" w:styleId="CommentSubjectChar">
    <w:name w:val="Comment Subject Char"/>
    <w:basedOn w:val="CommentTextChar"/>
    <w:link w:val="CommentSubject"/>
    <w:uiPriority w:val="99"/>
    <w:semiHidden/>
    <w:rsid w:val="00ED4ADF"/>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8D49-B708-4156-9BE7-A9138E7D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953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7002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O'Brien, Cristina (HR, St. Lucia)</cp:lastModifiedBy>
  <cp:revision>3</cp:revision>
  <cp:lastPrinted>2014-02-06T02:28:00Z</cp:lastPrinted>
  <dcterms:created xsi:type="dcterms:W3CDTF">2018-11-20T01:20:00Z</dcterms:created>
  <dcterms:modified xsi:type="dcterms:W3CDTF">2018-11-20T04:34:00Z</dcterms:modified>
</cp:coreProperties>
</file>